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8A" w:rsidRPr="00A77FA2" w:rsidRDefault="000E538A" w:rsidP="004D6064">
      <w:pPr>
        <w:spacing w:after="0" w:line="240" w:lineRule="auto"/>
        <w:jc w:val="center"/>
        <w:rPr>
          <w:rFonts w:ascii="Times New Roman" w:hAnsi="Times New Roman" w:cs="Times New Roman"/>
          <w:sz w:val="28"/>
          <w:szCs w:val="28"/>
        </w:rPr>
      </w:pPr>
      <w:r w:rsidRPr="00A77FA2">
        <w:rPr>
          <w:rFonts w:ascii="Times New Roman" w:hAnsi="Times New Roman" w:cs="Times New Roman"/>
          <w:sz w:val="28"/>
          <w:szCs w:val="28"/>
        </w:rPr>
        <w:t>Методический журнал «Методы и приемы создания ситуации успеха на уроке»</w:t>
      </w:r>
    </w:p>
    <w:p w:rsidR="000E538A" w:rsidRPr="00A77FA2" w:rsidRDefault="000E538A" w:rsidP="000E538A">
      <w:pPr>
        <w:spacing w:after="0" w:line="240" w:lineRule="auto"/>
        <w:jc w:val="center"/>
        <w:rPr>
          <w:rFonts w:ascii="Times New Roman" w:hAnsi="Times New Roman" w:cs="Times New Roman"/>
          <w:sz w:val="28"/>
          <w:szCs w:val="28"/>
        </w:rPr>
      </w:pPr>
      <w:r w:rsidRPr="00A77FA2">
        <w:rPr>
          <w:rFonts w:ascii="Times New Roman" w:hAnsi="Times New Roman" w:cs="Times New Roman"/>
          <w:sz w:val="28"/>
          <w:szCs w:val="28"/>
        </w:rPr>
        <w:t xml:space="preserve">МАОУ «ОЦ № 3 «Созвездие» </w:t>
      </w:r>
      <w:proofErr w:type="gramStart"/>
      <w:r w:rsidRPr="00A77FA2">
        <w:rPr>
          <w:rFonts w:ascii="Times New Roman" w:hAnsi="Times New Roman" w:cs="Times New Roman"/>
          <w:sz w:val="28"/>
          <w:szCs w:val="28"/>
        </w:rPr>
        <w:t>г</w:t>
      </w:r>
      <w:proofErr w:type="gramEnd"/>
      <w:r w:rsidRPr="00A77FA2">
        <w:rPr>
          <w:rFonts w:ascii="Times New Roman" w:hAnsi="Times New Roman" w:cs="Times New Roman"/>
          <w:sz w:val="28"/>
          <w:szCs w:val="28"/>
        </w:rPr>
        <w:t>. Вольска»</w:t>
      </w:r>
    </w:p>
    <w:p w:rsidR="000E538A" w:rsidRPr="00A77FA2" w:rsidRDefault="000E538A" w:rsidP="000E538A">
      <w:pPr>
        <w:spacing w:after="0" w:line="240" w:lineRule="auto"/>
        <w:rPr>
          <w:rFonts w:ascii="Times New Roman" w:hAnsi="Times New Roman" w:cs="Times New Roman"/>
          <w:sz w:val="28"/>
          <w:szCs w:val="28"/>
        </w:rPr>
      </w:pPr>
    </w:p>
    <w:p w:rsidR="000E538A" w:rsidRDefault="000E538A" w:rsidP="000E538A">
      <w:pPr>
        <w:spacing w:after="0" w:line="240" w:lineRule="auto"/>
        <w:jc w:val="center"/>
        <w:rPr>
          <w:rFonts w:ascii="Times New Roman" w:hAnsi="Times New Roman" w:cs="Times New Roman"/>
          <w:b/>
          <w:sz w:val="24"/>
          <w:szCs w:val="24"/>
        </w:rPr>
      </w:pPr>
      <w:r w:rsidRPr="00086DA2">
        <w:rPr>
          <w:rFonts w:ascii="Times New Roman" w:hAnsi="Times New Roman" w:cs="Times New Roman"/>
          <w:b/>
          <w:sz w:val="24"/>
          <w:szCs w:val="24"/>
        </w:rPr>
        <w:t>СОЗДАНИЕ СИТУАЦИИ УСПЕХА</w:t>
      </w:r>
      <w:r w:rsidR="00B11C18">
        <w:rPr>
          <w:rFonts w:ascii="Times New Roman" w:hAnsi="Times New Roman" w:cs="Times New Roman"/>
          <w:b/>
          <w:sz w:val="24"/>
          <w:szCs w:val="24"/>
        </w:rPr>
        <w:t xml:space="preserve"> НА УРОКАХ</w:t>
      </w:r>
      <w:r w:rsidRPr="00086DA2">
        <w:rPr>
          <w:rFonts w:ascii="Times New Roman" w:hAnsi="Times New Roman" w:cs="Times New Roman"/>
          <w:b/>
          <w:sz w:val="24"/>
          <w:szCs w:val="24"/>
        </w:rPr>
        <w:t xml:space="preserve"> </w:t>
      </w:r>
    </w:p>
    <w:p w:rsidR="000E538A" w:rsidRDefault="000E538A" w:rsidP="000E53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 МЛАДШИХ ШКОЛЬНИКОВ</w:t>
      </w:r>
    </w:p>
    <w:p w:rsidR="000E538A" w:rsidRPr="00A77FA2" w:rsidRDefault="000E538A" w:rsidP="000E538A">
      <w:pPr>
        <w:spacing w:after="0" w:line="240" w:lineRule="auto"/>
        <w:rPr>
          <w:rFonts w:ascii="Times New Roman" w:hAnsi="Times New Roman" w:cs="Times New Roman"/>
          <w:sz w:val="28"/>
          <w:szCs w:val="28"/>
        </w:rPr>
      </w:pPr>
    </w:p>
    <w:p w:rsidR="000E538A" w:rsidRPr="000E538A" w:rsidRDefault="000E538A" w:rsidP="00B11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1C18">
        <w:rPr>
          <w:rFonts w:ascii="Times New Roman" w:hAnsi="Times New Roman" w:cs="Times New Roman"/>
          <w:sz w:val="28"/>
          <w:szCs w:val="28"/>
        </w:rPr>
        <w:t xml:space="preserve">                      </w:t>
      </w:r>
      <w:r w:rsidRPr="000E538A">
        <w:rPr>
          <w:rFonts w:ascii="Times New Roman" w:hAnsi="Times New Roman" w:cs="Times New Roman"/>
          <w:sz w:val="28"/>
          <w:szCs w:val="28"/>
        </w:rPr>
        <w:t xml:space="preserve">Автор статьи: </w:t>
      </w:r>
    </w:p>
    <w:p w:rsidR="000E538A" w:rsidRPr="000E538A" w:rsidRDefault="000E538A" w:rsidP="00B11C18">
      <w:pPr>
        <w:spacing w:after="0" w:line="240" w:lineRule="auto"/>
        <w:ind w:left="5664"/>
        <w:rPr>
          <w:rFonts w:ascii="Times New Roman" w:hAnsi="Times New Roman" w:cs="Times New Roman"/>
          <w:sz w:val="28"/>
          <w:szCs w:val="28"/>
        </w:rPr>
      </w:pPr>
      <w:proofErr w:type="spellStart"/>
      <w:r w:rsidRPr="000E538A">
        <w:rPr>
          <w:rFonts w:ascii="Times New Roman" w:hAnsi="Times New Roman" w:cs="Times New Roman"/>
          <w:sz w:val="28"/>
          <w:szCs w:val="28"/>
        </w:rPr>
        <w:t>Батманова</w:t>
      </w:r>
      <w:proofErr w:type="spellEnd"/>
      <w:r w:rsidRPr="000E538A">
        <w:rPr>
          <w:rFonts w:ascii="Times New Roman" w:hAnsi="Times New Roman" w:cs="Times New Roman"/>
          <w:sz w:val="28"/>
          <w:szCs w:val="28"/>
        </w:rPr>
        <w:t xml:space="preserve"> Мария Владимировна, </w:t>
      </w:r>
    </w:p>
    <w:p w:rsidR="000E538A" w:rsidRPr="000E538A" w:rsidRDefault="00B11C18" w:rsidP="00B11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538A" w:rsidRPr="000E538A">
        <w:rPr>
          <w:rFonts w:ascii="Times New Roman" w:hAnsi="Times New Roman" w:cs="Times New Roman"/>
          <w:sz w:val="28"/>
          <w:szCs w:val="28"/>
        </w:rPr>
        <w:t>учитель начальных классов</w:t>
      </w:r>
    </w:p>
    <w:p w:rsidR="000E538A" w:rsidRPr="000E538A" w:rsidRDefault="00B11C18" w:rsidP="00B11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538A" w:rsidRPr="000E538A">
        <w:rPr>
          <w:rFonts w:ascii="Times New Roman" w:hAnsi="Times New Roman" w:cs="Times New Roman"/>
          <w:sz w:val="28"/>
          <w:szCs w:val="28"/>
        </w:rPr>
        <w:t xml:space="preserve">МАОУ «ОЦ № 3 «Созвездие» </w:t>
      </w:r>
    </w:p>
    <w:p w:rsidR="000E538A" w:rsidRPr="000E538A" w:rsidRDefault="00B11C18" w:rsidP="00B11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538A" w:rsidRPr="000E538A">
        <w:rPr>
          <w:rFonts w:ascii="Times New Roman" w:hAnsi="Times New Roman" w:cs="Times New Roman"/>
          <w:sz w:val="28"/>
          <w:szCs w:val="28"/>
        </w:rPr>
        <w:t xml:space="preserve">г. Вольска» корпус 2 «Вектор», </w:t>
      </w:r>
    </w:p>
    <w:p w:rsidR="000E538A" w:rsidRDefault="00B11C18" w:rsidP="00B11C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E538A" w:rsidRPr="000E538A">
        <w:rPr>
          <w:rFonts w:ascii="Times New Roman" w:hAnsi="Times New Roman" w:cs="Times New Roman"/>
          <w:sz w:val="28"/>
          <w:szCs w:val="28"/>
        </w:rPr>
        <w:t>февраль 2025 года</w:t>
      </w:r>
    </w:p>
    <w:p w:rsidR="00B11C18" w:rsidRDefault="00B11C18" w:rsidP="00B11C18">
      <w:pPr>
        <w:spacing w:after="0" w:line="240" w:lineRule="auto"/>
        <w:rPr>
          <w:rFonts w:ascii="Times New Roman" w:hAnsi="Times New Roman" w:cs="Times New Roman"/>
          <w:sz w:val="28"/>
          <w:szCs w:val="28"/>
        </w:rPr>
      </w:pPr>
    </w:p>
    <w:p w:rsidR="00B11C18" w:rsidRPr="000E538A" w:rsidRDefault="00B11C18" w:rsidP="004D6064">
      <w:pPr>
        <w:spacing w:after="0" w:line="240" w:lineRule="auto"/>
        <w:jc w:val="both"/>
        <w:rPr>
          <w:rFonts w:ascii="Times New Roman" w:hAnsi="Times New Roman" w:cs="Times New Roman"/>
          <w:sz w:val="28"/>
          <w:szCs w:val="28"/>
        </w:rPr>
      </w:pPr>
    </w:p>
    <w:p w:rsidR="009F1388" w:rsidRDefault="00B11C18" w:rsidP="004D6064">
      <w:pPr>
        <w:spacing w:after="0" w:line="240" w:lineRule="auto"/>
        <w:jc w:val="both"/>
        <w:rPr>
          <w:rFonts w:ascii="Times New Roman" w:hAnsi="Times New Roman" w:cs="Times New Roman"/>
          <w:sz w:val="28"/>
          <w:szCs w:val="28"/>
        </w:rPr>
      </w:pPr>
      <w:r w:rsidRPr="00B11C18">
        <w:rPr>
          <w:rFonts w:ascii="Times New Roman" w:hAnsi="Times New Roman" w:cs="Times New Roman"/>
          <w:sz w:val="28"/>
          <w:szCs w:val="28"/>
        </w:rPr>
        <w:t>Успешный ученик — успех, которого любой учитель жаждет.</w:t>
      </w:r>
    </w:p>
    <w:p w:rsidR="00AF7DE3"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C18" w:rsidRPr="00B11C18">
        <w:rPr>
          <w:rFonts w:ascii="Times New Roman" w:hAnsi="Times New Roman" w:cs="Times New Roman"/>
          <w:sz w:val="28"/>
          <w:szCs w:val="28"/>
        </w:rPr>
        <w:t>Одна из важнейших педагогических технологий - это технология обучения успехом. Успех рождает сильный дополнительный импульс к активной работе, содействует становлению достоинства ученика, это залог положительного отношения к учению, к школе, к науке, к труду как таковому, таким образом, ситуация успеха становится фактором развития личности школьника.</w:t>
      </w:r>
    </w:p>
    <w:p w:rsidR="00AF7DE3"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C18" w:rsidRPr="00B11C18">
        <w:rPr>
          <w:rFonts w:ascii="Times New Roman" w:hAnsi="Times New Roman" w:cs="Times New Roman"/>
          <w:sz w:val="28"/>
          <w:szCs w:val="28"/>
        </w:rPr>
        <w:t xml:space="preserve">В переживании ситуации успеха особенно нуждаются учащиеся, испытывающие определенные затруднения в учении. В связи с этим необходимо подбирать такие задания, с которыми учащиеся этой категории могли бы справиться без особых затруднений и </w:t>
      </w:r>
      <w:proofErr w:type="gramStart"/>
      <w:r w:rsidR="00B11C18" w:rsidRPr="00B11C18">
        <w:rPr>
          <w:rFonts w:ascii="Times New Roman" w:hAnsi="Times New Roman" w:cs="Times New Roman"/>
          <w:sz w:val="28"/>
          <w:szCs w:val="28"/>
        </w:rPr>
        <w:t>лишь</w:t>
      </w:r>
      <w:proofErr w:type="gramEnd"/>
      <w:r w:rsidR="00B11C18" w:rsidRPr="00B11C18">
        <w:rPr>
          <w:rFonts w:ascii="Times New Roman" w:hAnsi="Times New Roman" w:cs="Times New Roman"/>
          <w:sz w:val="28"/>
          <w:szCs w:val="28"/>
        </w:rPr>
        <w:t xml:space="preserve"> потом переходить к более сложным упражнениям. Большое значение в создании ситуаций успеха имеет общая </w:t>
      </w:r>
      <w:proofErr w:type="spellStart"/>
      <w:r w:rsidR="00B11C18" w:rsidRPr="00B11C18">
        <w:rPr>
          <w:rFonts w:ascii="Times New Roman" w:hAnsi="Times New Roman" w:cs="Times New Roman"/>
          <w:sz w:val="28"/>
          <w:szCs w:val="28"/>
        </w:rPr>
        <w:t>моральнопсихологическая</w:t>
      </w:r>
      <w:proofErr w:type="spellEnd"/>
      <w:r w:rsidR="00B11C18" w:rsidRPr="00B11C18">
        <w:rPr>
          <w:rFonts w:ascii="Times New Roman" w:hAnsi="Times New Roman" w:cs="Times New Roman"/>
          <w:sz w:val="28"/>
          <w:szCs w:val="28"/>
        </w:rPr>
        <w:t xml:space="preserve"> атмосфера выполнения тех и иных заданий, поскольку это в значительной мере снимает чувство неуверенности, боязни приступить к внешне сложным заданиям.</w:t>
      </w:r>
    </w:p>
    <w:p w:rsidR="00AF7DE3"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C18" w:rsidRPr="00B11C18">
        <w:rPr>
          <w:rFonts w:ascii="Times New Roman" w:hAnsi="Times New Roman" w:cs="Times New Roman"/>
          <w:sz w:val="28"/>
          <w:szCs w:val="28"/>
        </w:rPr>
        <w:t>Можно выявить определенные закономе</w:t>
      </w:r>
      <w:r w:rsidR="00AF7DE3">
        <w:rPr>
          <w:rFonts w:ascii="Times New Roman" w:hAnsi="Times New Roman" w:cs="Times New Roman"/>
          <w:sz w:val="28"/>
          <w:szCs w:val="28"/>
        </w:rPr>
        <w:t>рности, разработать своеобразный</w:t>
      </w:r>
      <w:r w:rsidR="00B11C18" w:rsidRPr="00B11C18">
        <w:rPr>
          <w:rFonts w:ascii="Times New Roman" w:hAnsi="Times New Roman" w:cs="Times New Roman"/>
          <w:sz w:val="28"/>
          <w:szCs w:val="28"/>
        </w:rPr>
        <w:t xml:space="preserve"> алгоритм педагогических действий. Рассмотрим некоторые приемы “неожиданной” радости:</w:t>
      </w:r>
    </w:p>
    <w:p w:rsidR="004769DF" w:rsidRDefault="009423E2" w:rsidP="004D6064">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Прием «Лестница» или «</w:t>
      </w:r>
      <w:r w:rsidR="00B11C18" w:rsidRPr="00AF7DE3">
        <w:rPr>
          <w:rFonts w:ascii="Times New Roman" w:hAnsi="Times New Roman" w:cs="Times New Roman"/>
          <w:b/>
          <w:sz w:val="28"/>
          <w:szCs w:val="28"/>
        </w:rPr>
        <w:t>Встань в строй</w:t>
      </w:r>
      <w:r>
        <w:rPr>
          <w:rFonts w:ascii="Times New Roman" w:hAnsi="Times New Roman" w:cs="Times New Roman"/>
          <w:b/>
          <w:sz w:val="28"/>
          <w:szCs w:val="28"/>
        </w:rPr>
        <w:t>»</w:t>
      </w:r>
      <w:r w:rsidR="00B11C18" w:rsidRPr="00B11C18">
        <w:rPr>
          <w:rFonts w:ascii="Times New Roman" w:hAnsi="Times New Roman" w:cs="Times New Roman"/>
          <w:sz w:val="28"/>
          <w:szCs w:val="28"/>
        </w:rPr>
        <w:t xml:space="preserve"> Речь идет о ситуациях, когда учитель ведет воспитанника поступательно вверх, поднимаясь с ним по ступеням знаний, психологического самоопределения, обретения веры в себя и окружающих. </w:t>
      </w:r>
      <w:r w:rsidR="00B11C18" w:rsidRPr="004769DF">
        <w:rPr>
          <w:rFonts w:ascii="Times New Roman" w:hAnsi="Times New Roman" w:cs="Times New Roman"/>
          <w:i/>
          <w:sz w:val="28"/>
          <w:szCs w:val="28"/>
        </w:rPr>
        <w:t>Алгоритм:</w:t>
      </w:r>
    </w:p>
    <w:p w:rsidR="004769DF" w:rsidRDefault="00B11C18" w:rsidP="004D6064">
      <w:pPr>
        <w:spacing w:after="0" w:line="240" w:lineRule="auto"/>
        <w:jc w:val="both"/>
        <w:rPr>
          <w:rFonts w:ascii="Times New Roman" w:hAnsi="Times New Roman" w:cs="Times New Roman"/>
          <w:sz w:val="28"/>
          <w:szCs w:val="28"/>
        </w:rPr>
      </w:pPr>
      <w:r w:rsidRPr="004769DF">
        <w:rPr>
          <w:rFonts w:ascii="Times New Roman" w:hAnsi="Times New Roman" w:cs="Times New Roman"/>
          <w:i/>
          <w:sz w:val="28"/>
          <w:szCs w:val="28"/>
        </w:rPr>
        <w:t>1 шаг:</w:t>
      </w:r>
      <w:r w:rsidRPr="00B11C18">
        <w:rPr>
          <w:rFonts w:ascii="Times New Roman" w:hAnsi="Times New Roman" w:cs="Times New Roman"/>
          <w:sz w:val="28"/>
          <w:szCs w:val="28"/>
        </w:rPr>
        <w:t xml:space="preserve"> Психологическая атака. Суть состоит в том, чтобы переломить состояние психологического напряжения. Создание условий для вхождения в эмоциональный контакт.</w:t>
      </w:r>
    </w:p>
    <w:p w:rsidR="009423E2" w:rsidRDefault="00B11C18" w:rsidP="004D6064">
      <w:pPr>
        <w:spacing w:after="0" w:line="240" w:lineRule="auto"/>
        <w:jc w:val="both"/>
        <w:rPr>
          <w:rFonts w:ascii="Times New Roman" w:hAnsi="Times New Roman" w:cs="Times New Roman"/>
          <w:sz w:val="28"/>
          <w:szCs w:val="28"/>
        </w:rPr>
      </w:pPr>
      <w:r w:rsidRPr="004769DF">
        <w:rPr>
          <w:rFonts w:ascii="Times New Roman" w:hAnsi="Times New Roman" w:cs="Times New Roman"/>
          <w:i/>
          <w:sz w:val="28"/>
          <w:szCs w:val="28"/>
        </w:rPr>
        <w:t>2 шаг:</w:t>
      </w:r>
      <w:r w:rsidRPr="00B11C18">
        <w:rPr>
          <w:rFonts w:ascii="Times New Roman" w:hAnsi="Times New Roman" w:cs="Times New Roman"/>
          <w:sz w:val="28"/>
          <w:szCs w:val="28"/>
        </w:rPr>
        <w:t xml:space="preserve"> Эмоциональная блокировка. Суть состоит в том, чтобы локализовать, заблокировать состояние обиды, разочарования, потери веры в свои силы. Самое главное – помочь ученику переосмыслить свой неуспех, найти его причину с позиции: “неуспех – случаен, успех – закономерен.” Важно переориентировать с пессимистической оценки событий </w:t>
      </w:r>
      <w:proofErr w:type="gramStart"/>
      <w:r w:rsidRPr="00B11C18">
        <w:rPr>
          <w:rFonts w:ascii="Times New Roman" w:hAnsi="Times New Roman" w:cs="Times New Roman"/>
          <w:sz w:val="28"/>
          <w:szCs w:val="28"/>
        </w:rPr>
        <w:t>на</w:t>
      </w:r>
      <w:proofErr w:type="gramEnd"/>
      <w:r w:rsidRPr="00B11C18">
        <w:rPr>
          <w:rFonts w:ascii="Times New Roman" w:hAnsi="Times New Roman" w:cs="Times New Roman"/>
          <w:sz w:val="28"/>
          <w:szCs w:val="28"/>
        </w:rPr>
        <w:t xml:space="preserve"> оптимистическую.</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3 шаг:</w:t>
      </w:r>
      <w:r w:rsidRPr="00B11C18">
        <w:rPr>
          <w:rFonts w:ascii="Times New Roman" w:hAnsi="Times New Roman" w:cs="Times New Roman"/>
          <w:sz w:val="28"/>
          <w:szCs w:val="28"/>
        </w:rPr>
        <w:t xml:space="preserve"> Выбор главного направления. Необходимо установить не только очаг психологического напряжения личности, но и определить пути его нейтрализации.</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4 шаг:</w:t>
      </w:r>
      <w:r w:rsidRPr="00B11C18">
        <w:rPr>
          <w:rFonts w:ascii="Times New Roman" w:hAnsi="Times New Roman" w:cs="Times New Roman"/>
          <w:sz w:val="28"/>
          <w:szCs w:val="28"/>
        </w:rPr>
        <w:t xml:space="preserve"> Выбор разных возможностей. Необходимо создать условия, при которых ученик, для которого создается ситуация успеха, имел примерно равные возможности проявить себя по сравнению с одноклассниками.</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5 шаг:</w:t>
      </w:r>
      <w:r w:rsidRPr="00B11C18">
        <w:rPr>
          <w:rFonts w:ascii="Times New Roman" w:hAnsi="Times New Roman" w:cs="Times New Roman"/>
          <w:sz w:val="28"/>
          <w:szCs w:val="28"/>
        </w:rPr>
        <w:t xml:space="preserve"> Неожиданное сравнение. Может сработать единожды.</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lastRenderedPageBreak/>
        <w:t>6 шаг:</w:t>
      </w:r>
      <w:r w:rsidRPr="00B11C18">
        <w:rPr>
          <w:rFonts w:ascii="Times New Roman" w:hAnsi="Times New Roman" w:cs="Times New Roman"/>
          <w:sz w:val="28"/>
          <w:szCs w:val="28"/>
        </w:rPr>
        <w:t xml:space="preserve"> Стабилизация. Суть заключена в том, что приятная для отдельного учащегося общая реакция удивления для отдельного учащегося общая реакция удивления не оказалась единственной, чтобы неожиданная радость трансформировалась </w:t>
      </w:r>
      <w:proofErr w:type="gramStart"/>
      <w:r w:rsidRPr="00B11C18">
        <w:rPr>
          <w:rFonts w:ascii="Times New Roman" w:hAnsi="Times New Roman" w:cs="Times New Roman"/>
          <w:sz w:val="28"/>
          <w:szCs w:val="28"/>
        </w:rPr>
        <w:t>в</w:t>
      </w:r>
      <w:proofErr w:type="gramEnd"/>
      <w:r w:rsidRPr="00B11C18">
        <w:rPr>
          <w:rFonts w:ascii="Times New Roman" w:hAnsi="Times New Roman" w:cs="Times New Roman"/>
          <w:sz w:val="28"/>
          <w:szCs w:val="28"/>
        </w:rPr>
        <w:t xml:space="preserve"> сбывшуюся.</w:t>
      </w:r>
    </w:p>
    <w:p w:rsidR="009423E2" w:rsidRDefault="00B11C18" w:rsidP="004D6064">
      <w:pPr>
        <w:spacing w:after="0" w:line="240" w:lineRule="auto"/>
        <w:jc w:val="both"/>
        <w:rPr>
          <w:rFonts w:ascii="Times New Roman" w:hAnsi="Times New Roman" w:cs="Times New Roman"/>
          <w:sz w:val="28"/>
          <w:szCs w:val="28"/>
        </w:rPr>
      </w:pPr>
      <w:r w:rsidRPr="00B11C18">
        <w:rPr>
          <w:rFonts w:ascii="Times New Roman" w:hAnsi="Times New Roman" w:cs="Times New Roman"/>
          <w:sz w:val="28"/>
          <w:szCs w:val="28"/>
        </w:rPr>
        <w:t>В педагогическом алгоритме ценность состоит не только в соблюдении последовательности всех операций, но и в постоянном подтвержде</w:t>
      </w:r>
      <w:r w:rsidR="009423E2">
        <w:rPr>
          <w:rFonts w:ascii="Times New Roman" w:hAnsi="Times New Roman" w:cs="Times New Roman"/>
          <w:sz w:val="28"/>
          <w:szCs w:val="28"/>
        </w:rPr>
        <w:t>нии</w:t>
      </w:r>
      <w:r w:rsidRPr="00B11C18">
        <w:rPr>
          <w:rFonts w:ascii="Times New Roman" w:hAnsi="Times New Roman" w:cs="Times New Roman"/>
          <w:sz w:val="28"/>
          <w:szCs w:val="28"/>
        </w:rPr>
        <w:t xml:space="preserve"> ее сомнению и стремлению нарушить сложившийся порядок, искать новые пути, новые сочетания действий.</w:t>
      </w:r>
    </w:p>
    <w:p w:rsidR="009423E2" w:rsidRDefault="009423E2" w:rsidP="004D60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Прием «</w:t>
      </w:r>
      <w:r w:rsidR="00B11C18" w:rsidRPr="009423E2">
        <w:rPr>
          <w:rFonts w:ascii="Times New Roman" w:hAnsi="Times New Roman" w:cs="Times New Roman"/>
          <w:b/>
          <w:sz w:val="28"/>
          <w:szCs w:val="28"/>
        </w:rPr>
        <w:t>Даю шанс</w:t>
      </w:r>
      <w:r>
        <w:rPr>
          <w:rFonts w:ascii="Times New Roman" w:hAnsi="Times New Roman" w:cs="Times New Roman"/>
          <w:b/>
          <w:sz w:val="28"/>
          <w:szCs w:val="28"/>
        </w:rPr>
        <w:t>»</w:t>
      </w:r>
      <w:r w:rsidR="00B11C18" w:rsidRPr="00B11C18">
        <w:rPr>
          <w:rFonts w:ascii="Times New Roman" w:hAnsi="Times New Roman" w:cs="Times New Roman"/>
          <w:sz w:val="28"/>
          <w:szCs w:val="28"/>
        </w:rPr>
        <w:t xml:space="preserve"> 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учитель может и не готовить специально, но его воспитательный дар проявится в том, что он этот момент не упустит, правильно его оценит, сумеет его материализовать.</w:t>
      </w:r>
    </w:p>
    <w:p w:rsidR="009423E2" w:rsidRDefault="009423E2"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b/>
          <w:sz w:val="28"/>
          <w:szCs w:val="28"/>
        </w:rPr>
        <w:t>Прием «</w:t>
      </w:r>
      <w:r w:rsidR="00B11C18" w:rsidRPr="009423E2">
        <w:rPr>
          <w:rFonts w:ascii="Times New Roman" w:hAnsi="Times New Roman" w:cs="Times New Roman"/>
          <w:b/>
          <w:sz w:val="28"/>
          <w:szCs w:val="28"/>
        </w:rPr>
        <w:t>Общая радость</w:t>
      </w:r>
      <w:r>
        <w:rPr>
          <w:rFonts w:ascii="Times New Roman" w:hAnsi="Times New Roman" w:cs="Times New Roman"/>
          <w:sz w:val="28"/>
          <w:szCs w:val="28"/>
        </w:rPr>
        <w:t>»</w:t>
      </w:r>
      <w:r w:rsidR="00B11C18" w:rsidRPr="00B11C18">
        <w:rPr>
          <w:rFonts w:ascii="Times New Roman" w:hAnsi="Times New Roman" w:cs="Times New Roman"/>
          <w:sz w:val="28"/>
          <w:szCs w:val="28"/>
        </w:rPr>
        <w:t xml:space="preserve"> Общая радость состоит в том, что бы ученик достиг нужной для себя реакции коллектива. Она может быть подготовленной учителем или спонтанной, </w:t>
      </w:r>
      <w:r>
        <w:rPr>
          <w:rFonts w:ascii="Times New Roman" w:hAnsi="Times New Roman" w:cs="Times New Roman"/>
          <w:sz w:val="28"/>
          <w:szCs w:val="28"/>
        </w:rPr>
        <w:t xml:space="preserve">заметной или незаметной. Общей </w:t>
      </w:r>
      <w:r w:rsidR="00B11C18" w:rsidRPr="00B11C18">
        <w:rPr>
          <w:rFonts w:ascii="Times New Roman" w:hAnsi="Times New Roman" w:cs="Times New Roman"/>
          <w:sz w:val="28"/>
          <w:szCs w:val="28"/>
        </w:rPr>
        <w:t xml:space="preserve"> радостью считают только те реакции коллектива, которые дают возможность ребенку почувствовать себя удовлетворенным, стимулируют его усилия. Общая радость – </w:t>
      </w:r>
      <w:proofErr w:type="gramStart"/>
      <w:r w:rsidR="00B11C18" w:rsidRPr="00B11C18">
        <w:rPr>
          <w:rFonts w:ascii="Times New Roman" w:hAnsi="Times New Roman" w:cs="Times New Roman"/>
          <w:sz w:val="28"/>
          <w:szCs w:val="28"/>
        </w:rPr>
        <w:t>это</w:t>
      </w:r>
      <w:proofErr w:type="gramEnd"/>
      <w:r w:rsidR="00B11C18" w:rsidRPr="00B11C18">
        <w:rPr>
          <w:rFonts w:ascii="Times New Roman" w:hAnsi="Times New Roman" w:cs="Times New Roman"/>
          <w:sz w:val="28"/>
          <w:szCs w:val="28"/>
        </w:rPr>
        <w:t xml:space="preserve"> прежде всего эмоциональный отклик окружающих на успех члена своего коллектива. Радость тогда в радость, когда она воспринимается с остротой новизны, когда к ней нет привыкания, когда она доказывает рост ребенка, его прорыв к лучшему.</w:t>
      </w:r>
    </w:p>
    <w:p w:rsidR="009423E2" w:rsidRDefault="009423E2" w:rsidP="004D60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Прием «</w:t>
      </w:r>
      <w:r w:rsidR="00B11C18" w:rsidRPr="009423E2">
        <w:rPr>
          <w:rFonts w:ascii="Times New Roman" w:hAnsi="Times New Roman" w:cs="Times New Roman"/>
          <w:b/>
          <w:sz w:val="28"/>
          <w:szCs w:val="28"/>
        </w:rPr>
        <w:t>Следуй за нами</w:t>
      </w:r>
      <w:r>
        <w:rPr>
          <w:rFonts w:ascii="Times New Roman" w:hAnsi="Times New Roman" w:cs="Times New Roman"/>
          <w:b/>
          <w:sz w:val="28"/>
          <w:szCs w:val="28"/>
        </w:rPr>
        <w:t xml:space="preserve">» </w:t>
      </w:r>
      <w:r w:rsidR="00B11C18" w:rsidRPr="00B11C18">
        <w:rPr>
          <w:rFonts w:ascii="Times New Roman" w:hAnsi="Times New Roman" w:cs="Times New Roman"/>
          <w:sz w:val="28"/>
          <w:szCs w:val="28"/>
        </w:rPr>
        <w:t xml:space="preserve"> Смысл состоит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9423E2" w:rsidRDefault="00B11C18" w:rsidP="004D6064">
      <w:pPr>
        <w:spacing w:after="0" w:line="240" w:lineRule="auto"/>
        <w:jc w:val="both"/>
        <w:rPr>
          <w:rFonts w:ascii="Times New Roman" w:hAnsi="Times New Roman" w:cs="Times New Roman"/>
          <w:i/>
          <w:sz w:val="28"/>
          <w:szCs w:val="28"/>
        </w:rPr>
      </w:pPr>
      <w:r w:rsidRPr="009423E2">
        <w:rPr>
          <w:rFonts w:ascii="Times New Roman" w:hAnsi="Times New Roman" w:cs="Times New Roman"/>
          <w:i/>
          <w:sz w:val="28"/>
          <w:szCs w:val="28"/>
        </w:rPr>
        <w:t>Алгоритм:</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1 шаг:</w:t>
      </w:r>
      <w:r w:rsidRPr="00B11C18">
        <w:rPr>
          <w:rFonts w:ascii="Times New Roman" w:hAnsi="Times New Roman" w:cs="Times New Roman"/>
          <w:sz w:val="28"/>
          <w:szCs w:val="28"/>
        </w:rPr>
        <w:t xml:space="preserve"> диагностика интеллектуального фона. Пробуждение ума, когда ребенку хочется догнать ушедших вперед одноклассников.</w:t>
      </w:r>
    </w:p>
    <w:p w:rsidR="009423E2"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2 шаг:</w:t>
      </w:r>
      <w:r w:rsidRPr="00B11C18">
        <w:rPr>
          <w:rFonts w:ascii="Times New Roman" w:hAnsi="Times New Roman" w:cs="Times New Roman"/>
          <w:sz w:val="28"/>
          <w:szCs w:val="28"/>
        </w:rPr>
        <w:t xml:space="preserve"> выбор интеллектуального спонсора. Проще, прикрепить сильного ученика. Для этого нужны побудительные мотивы, нужен взаимный интерес. Наиболее эффективный путь – привлечь к интеллектуальному спонсорству старшеклассника. Это дает много преимуществ.</w:t>
      </w:r>
    </w:p>
    <w:p w:rsidR="004D6064" w:rsidRDefault="00B11C18" w:rsidP="004D6064">
      <w:pPr>
        <w:spacing w:after="0" w:line="240" w:lineRule="auto"/>
        <w:jc w:val="both"/>
        <w:rPr>
          <w:rFonts w:ascii="Times New Roman" w:hAnsi="Times New Roman" w:cs="Times New Roman"/>
          <w:sz w:val="28"/>
          <w:szCs w:val="28"/>
        </w:rPr>
      </w:pPr>
      <w:r w:rsidRPr="009423E2">
        <w:rPr>
          <w:rFonts w:ascii="Times New Roman" w:hAnsi="Times New Roman" w:cs="Times New Roman"/>
          <w:i/>
          <w:sz w:val="28"/>
          <w:szCs w:val="28"/>
        </w:rPr>
        <w:t>3 шаг:</w:t>
      </w:r>
      <w:r w:rsidRPr="00B11C18">
        <w:rPr>
          <w:rFonts w:ascii="Times New Roman" w:hAnsi="Times New Roman" w:cs="Times New Roman"/>
          <w:sz w:val="28"/>
          <w:szCs w:val="28"/>
        </w:rPr>
        <w:t xml:space="preserve"> фиксация результата и его оценка. Необходимо, чтобы доброе дело не осталось вне поля зрения детского коллектива, получило бы его поддержку и самое главное – желание повторить, развить его.</w:t>
      </w:r>
    </w:p>
    <w:p w:rsidR="004D6064"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C18" w:rsidRPr="00B11C18">
        <w:rPr>
          <w:rFonts w:ascii="Times New Roman" w:hAnsi="Times New Roman" w:cs="Times New Roman"/>
          <w:sz w:val="28"/>
          <w:szCs w:val="28"/>
        </w:rPr>
        <w:t xml:space="preserve">Наиболее эффективный путь – привлечь к интеллектуальному спонсорству старшеклассника. Это дает много преимуществ. Здесь и реализация чувств “ старшего”, и осознание собственного интеллектуального “Я”. В тоже время слабому ученику лестно принимать помощь старшего, чувствовать его внимание. Он не испытывает свою унизительную слабость перед одноклассниками, у него существует аванс доверия к возможностям своего спонсора. Прием “Эмоциональный всплеск” или “Ты так высоко взлетел”. Главная роль отведена учителю. Слова его, безусловно, экспромт, вдохновение, настоящий эмоциональный всплеск его искреннего стремления помочь ребенку, создать ситуацию успеха. Колоссальный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учителя рождает усилие, </w:t>
      </w:r>
      <w:r w:rsidR="00B11C18" w:rsidRPr="00B11C18">
        <w:rPr>
          <w:rFonts w:ascii="Times New Roman" w:hAnsi="Times New Roman" w:cs="Times New Roman"/>
          <w:sz w:val="28"/>
          <w:szCs w:val="28"/>
        </w:rPr>
        <w:lastRenderedPageBreak/>
        <w:t>усилия рождают мысль, а мысль расщепляется на знание и ответное чувство признательности. В конечном итоге формируется вера в себя, вера в успех.</w:t>
      </w:r>
    </w:p>
    <w:p w:rsidR="009F1388"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C18" w:rsidRPr="00B11C18">
        <w:rPr>
          <w:rFonts w:ascii="Times New Roman" w:hAnsi="Times New Roman" w:cs="Times New Roman"/>
          <w:sz w:val="28"/>
          <w:szCs w:val="28"/>
        </w:rPr>
        <w:t>Приведем пример приема «эмоциональный всплеск». Ученик в классе не очень любил русский язык, но занимался более ил</w:t>
      </w:r>
      <w:r w:rsidR="009F1388">
        <w:rPr>
          <w:rFonts w:ascii="Times New Roman" w:hAnsi="Times New Roman" w:cs="Times New Roman"/>
          <w:sz w:val="28"/>
          <w:szCs w:val="28"/>
        </w:rPr>
        <w:t>и</w:t>
      </w:r>
      <w:r w:rsidR="00B11C18" w:rsidRPr="00B11C18">
        <w:rPr>
          <w:rFonts w:ascii="Times New Roman" w:hAnsi="Times New Roman" w:cs="Times New Roman"/>
          <w:sz w:val="28"/>
          <w:szCs w:val="28"/>
        </w:rPr>
        <w:t xml:space="preserve"> менее регулярно, имел средние отметки. На одном уроке русского языка он получил хорошую отметку, успокоился, решил не очень обременять себя домашними заданиями. На уроках у него наступала привычное состояние пассивного </w:t>
      </w:r>
      <w:proofErr w:type="spellStart"/>
      <w:r w:rsidR="00B11C18" w:rsidRPr="00B11C18">
        <w:rPr>
          <w:rFonts w:ascii="Times New Roman" w:hAnsi="Times New Roman" w:cs="Times New Roman"/>
          <w:sz w:val="28"/>
          <w:szCs w:val="28"/>
        </w:rPr>
        <w:t>отсиживания</w:t>
      </w:r>
      <w:proofErr w:type="spellEnd"/>
      <w:r w:rsidR="00B11C18" w:rsidRPr="00B11C18">
        <w:rPr>
          <w:rFonts w:ascii="Times New Roman" w:hAnsi="Times New Roman" w:cs="Times New Roman"/>
          <w:sz w:val="28"/>
          <w:szCs w:val="28"/>
        </w:rPr>
        <w:t>. Вдруг он услышал вопрос учителя, который попросил его повторить правило, изученное на прошлом уроке. Правило не вспоминалось, мысли путались. И вдруг он услышал голос учителя, услышал слова, сказанные с такой надеждой, добротой, поддержкой: « Вадим! Ты не можешь молчать. Ты подумай, ты вспомни! Ты так высоко взлетел! Ты взлетел и летишь так высоко, ты понимаешь, что это? А сейчас ты можешь упасть, а падать всегда больно!». Сразу вспомнились откуда-то выплывшие строки правил, изученных на прошлом уроке. Вадим говорил верно, четко, с надеждой, что его поймут и поддержат! Домой не пришел, а вбежал: « Мама, ты знаешь, она мне так и сказала: « Ты полетел!». Я вспомнил! Я все вспомнил, мама! Я не упал…».</w:t>
      </w:r>
    </w:p>
    <w:p w:rsidR="004D6064" w:rsidRPr="004D6064" w:rsidRDefault="004D6064" w:rsidP="004D606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D6064">
        <w:rPr>
          <w:rFonts w:ascii="Times New Roman" w:hAnsi="Times New Roman" w:cs="Times New Roman"/>
          <w:b/>
          <w:sz w:val="28"/>
          <w:szCs w:val="28"/>
        </w:rPr>
        <w:t>Заключение.</w:t>
      </w:r>
      <w:r w:rsidRPr="004D6064">
        <w:rPr>
          <w:rFonts w:ascii="Times New Roman" w:hAnsi="Times New Roman" w:cs="Times New Roman"/>
          <w:sz w:val="28"/>
          <w:szCs w:val="28"/>
        </w:rPr>
        <w:t xml:space="preserve"> Одним из условий успешной адаптации в обществе является успех в учебной деятельности. 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4D6064" w:rsidRDefault="004D6064" w:rsidP="004D6064">
      <w:pPr>
        <w:spacing w:after="0" w:line="240" w:lineRule="auto"/>
        <w:jc w:val="both"/>
        <w:rPr>
          <w:rFonts w:ascii="Times New Roman" w:hAnsi="Times New Roman" w:cs="Times New Roman"/>
          <w:sz w:val="28"/>
          <w:szCs w:val="28"/>
        </w:rPr>
      </w:pP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Список литературы:</w:t>
      </w: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1. Безрукова В.С. Всё о современном уроке в школе: проблемы и решения. - Выпуск № 3. – М. - 2004.</w:t>
      </w: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 xml:space="preserve">2. </w:t>
      </w:r>
      <w:proofErr w:type="spellStart"/>
      <w:r w:rsidRPr="004D6064">
        <w:rPr>
          <w:rFonts w:ascii="Times New Roman" w:hAnsi="Times New Roman" w:cs="Times New Roman"/>
          <w:sz w:val="24"/>
          <w:szCs w:val="24"/>
        </w:rPr>
        <w:t>Запрудский</w:t>
      </w:r>
      <w:proofErr w:type="spellEnd"/>
      <w:r w:rsidRPr="004D6064">
        <w:rPr>
          <w:rFonts w:ascii="Times New Roman" w:hAnsi="Times New Roman" w:cs="Times New Roman"/>
          <w:sz w:val="24"/>
          <w:szCs w:val="24"/>
        </w:rPr>
        <w:t xml:space="preserve"> Н.С. Современные школьные технологии. - М.- 2001.</w:t>
      </w: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 xml:space="preserve">3. Прокопенко Н.И. Эффективный </w:t>
      </w:r>
      <w:proofErr w:type="gramStart"/>
      <w:r w:rsidRPr="004D6064">
        <w:rPr>
          <w:rFonts w:ascii="Times New Roman" w:hAnsi="Times New Roman" w:cs="Times New Roman"/>
          <w:sz w:val="24"/>
          <w:szCs w:val="24"/>
        </w:rPr>
        <w:t>урок</w:t>
      </w:r>
      <w:proofErr w:type="gramEnd"/>
      <w:r w:rsidRPr="004D6064">
        <w:rPr>
          <w:rFonts w:ascii="Times New Roman" w:hAnsi="Times New Roman" w:cs="Times New Roman"/>
          <w:sz w:val="24"/>
          <w:szCs w:val="24"/>
        </w:rPr>
        <w:t>: какой он?- М.- 2007.</w:t>
      </w: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 xml:space="preserve">4. </w:t>
      </w:r>
      <w:proofErr w:type="spellStart"/>
      <w:r w:rsidRPr="004D6064">
        <w:rPr>
          <w:rFonts w:ascii="Times New Roman" w:hAnsi="Times New Roman" w:cs="Times New Roman"/>
          <w:sz w:val="24"/>
          <w:szCs w:val="24"/>
        </w:rPr>
        <w:t>Панок</w:t>
      </w:r>
      <w:proofErr w:type="spellEnd"/>
      <w:r w:rsidRPr="004D6064">
        <w:rPr>
          <w:rFonts w:ascii="Times New Roman" w:hAnsi="Times New Roman" w:cs="Times New Roman"/>
          <w:sz w:val="24"/>
          <w:szCs w:val="24"/>
        </w:rPr>
        <w:t xml:space="preserve"> С.А., Горошко А.А. Учение с увлечением. 2007.</w:t>
      </w:r>
    </w:p>
    <w:p w:rsidR="004D6064"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5. Кушнарёва Н.Ю. О некоторых приёмах педагогической поддержки одарённых детей с разным уровнем мотивации. - Одарённый ребёнок. - № 14. - 2005.</w:t>
      </w:r>
    </w:p>
    <w:p w:rsidR="000E538A" w:rsidRPr="004D6064" w:rsidRDefault="004D6064" w:rsidP="004D6064">
      <w:pPr>
        <w:spacing w:after="0" w:line="240" w:lineRule="auto"/>
        <w:jc w:val="both"/>
        <w:rPr>
          <w:rFonts w:ascii="Times New Roman" w:hAnsi="Times New Roman" w:cs="Times New Roman"/>
          <w:sz w:val="24"/>
          <w:szCs w:val="24"/>
        </w:rPr>
      </w:pPr>
      <w:r w:rsidRPr="004D6064">
        <w:rPr>
          <w:rFonts w:ascii="Times New Roman" w:hAnsi="Times New Roman" w:cs="Times New Roman"/>
          <w:sz w:val="24"/>
          <w:szCs w:val="24"/>
        </w:rPr>
        <w:t xml:space="preserve">6. </w:t>
      </w:r>
      <w:proofErr w:type="gramStart"/>
      <w:r w:rsidRPr="004D6064">
        <w:rPr>
          <w:rFonts w:ascii="Times New Roman" w:hAnsi="Times New Roman" w:cs="Times New Roman"/>
          <w:sz w:val="24"/>
          <w:szCs w:val="24"/>
        </w:rPr>
        <w:t>Петровский</w:t>
      </w:r>
      <w:proofErr w:type="gramEnd"/>
      <w:r w:rsidRPr="004D6064">
        <w:rPr>
          <w:rFonts w:ascii="Times New Roman" w:hAnsi="Times New Roman" w:cs="Times New Roman"/>
          <w:sz w:val="24"/>
          <w:szCs w:val="24"/>
        </w:rPr>
        <w:t xml:space="preserve"> Г.Н. Организационно-педагогические технологии: методика разработки и использования. 2006.</w:t>
      </w:r>
    </w:p>
    <w:p w:rsidR="004D6064" w:rsidRPr="004D6064" w:rsidRDefault="004D6064" w:rsidP="004D6064">
      <w:pPr>
        <w:spacing w:after="0" w:line="240" w:lineRule="auto"/>
        <w:jc w:val="both"/>
        <w:rPr>
          <w:rFonts w:ascii="Times New Roman" w:hAnsi="Times New Roman" w:cs="Times New Roman"/>
          <w:sz w:val="24"/>
          <w:szCs w:val="24"/>
        </w:rPr>
      </w:pPr>
    </w:p>
    <w:sectPr w:rsidR="004D6064" w:rsidRPr="004D6064" w:rsidSect="002D5402">
      <w:pgSz w:w="11906" w:h="16838"/>
      <w:pgMar w:top="568"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65B"/>
    <w:multiLevelType w:val="hybridMultilevel"/>
    <w:tmpl w:val="8EBE81FE"/>
    <w:lvl w:ilvl="0" w:tplc="5036B7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3C0214"/>
    <w:multiLevelType w:val="multilevel"/>
    <w:tmpl w:val="E86403C8"/>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C77EE"/>
    <w:multiLevelType w:val="hybridMultilevel"/>
    <w:tmpl w:val="8EBE81FE"/>
    <w:lvl w:ilvl="0" w:tplc="5036B7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5C9"/>
    <w:rsid w:val="000E538A"/>
    <w:rsid w:val="000F3452"/>
    <w:rsid w:val="00140CE0"/>
    <w:rsid w:val="002D5402"/>
    <w:rsid w:val="003A519F"/>
    <w:rsid w:val="003B0B1B"/>
    <w:rsid w:val="004769DF"/>
    <w:rsid w:val="004D6064"/>
    <w:rsid w:val="006A65C9"/>
    <w:rsid w:val="00701B55"/>
    <w:rsid w:val="009423E2"/>
    <w:rsid w:val="0099384E"/>
    <w:rsid w:val="009F1388"/>
    <w:rsid w:val="00A77FA2"/>
    <w:rsid w:val="00AF7DE3"/>
    <w:rsid w:val="00B11C18"/>
    <w:rsid w:val="00C24A56"/>
    <w:rsid w:val="00DE5B74"/>
    <w:rsid w:val="00E83639"/>
    <w:rsid w:val="00FF0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05C2"/>
  </w:style>
  <w:style w:type="paragraph" w:styleId="a3">
    <w:name w:val="Normal (Web)"/>
    <w:basedOn w:val="a"/>
    <w:uiPriority w:val="99"/>
    <w:unhideWhenUsed/>
    <w:rsid w:val="00FF0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05C2"/>
    <w:rPr>
      <w:b/>
      <w:bCs/>
    </w:rPr>
  </w:style>
  <w:style w:type="character" w:styleId="a5">
    <w:name w:val="Emphasis"/>
    <w:basedOn w:val="a0"/>
    <w:uiPriority w:val="20"/>
    <w:qFormat/>
    <w:rsid w:val="00FF05C2"/>
    <w:rPr>
      <w:i/>
      <w:iCs/>
    </w:rPr>
  </w:style>
  <w:style w:type="table" w:styleId="a6">
    <w:name w:val="Table Grid"/>
    <w:basedOn w:val="a1"/>
    <w:uiPriority w:val="59"/>
    <w:rsid w:val="00FF0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FF05C2"/>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0F3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ev.grekova2013@mail.ru</dc:creator>
  <cp:lastModifiedBy>32</cp:lastModifiedBy>
  <cp:revision>2</cp:revision>
  <dcterms:created xsi:type="dcterms:W3CDTF">2025-02-04T11:57:00Z</dcterms:created>
  <dcterms:modified xsi:type="dcterms:W3CDTF">2025-02-04T11:57:00Z</dcterms:modified>
</cp:coreProperties>
</file>